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48" w:rsidRPr="0025740C" w:rsidRDefault="00C13748" w:rsidP="00C13748">
      <w:pPr>
        <w:rPr>
          <w:rFonts w:ascii="Segoe Print" w:hAnsi="Segoe Print"/>
          <w:b/>
          <w:color w:val="C00000"/>
          <w:sz w:val="36"/>
          <w:szCs w:val="36"/>
        </w:rPr>
      </w:pPr>
      <w:r w:rsidRPr="0025740C">
        <w:rPr>
          <w:rFonts w:ascii="Segoe Print" w:hAnsi="Segoe Print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-21590</wp:posOffset>
            </wp:positionV>
            <wp:extent cx="1809750" cy="2251075"/>
            <wp:effectExtent l="19050" t="0" r="0" b="0"/>
            <wp:wrapSquare wrapText="bothSides"/>
            <wp:docPr id="1" name="Рисунок 1" descr="http://evesk.ru/gallery/gallery/motherda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sk.ru/gallery/gallery/motherday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40C">
        <w:rPr>
          <w:rFonts w:ascii="Segoe Print" w:hAnsi="Segoe Print"/>
          <w:b/>
          <w:color w:val="C00000"/>
          <w:sz w:val="36"/>
          <w:szCs w:val="36"/>
        </w:rPr>
        <w:t>Психологический микроклимат в семье</w:t>
      </w:r>
    </w:p>
    <w:p w:rsidR="00C13748" w:rsidRPr="00C13748" w:rsidRDefault="00C13748" w:rsidP="00C1374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13748" w:rsidRPr="0025740C" w:rsidRDefault="00C13748" w:rsidP="00C13748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574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Положительный эмоциональный фон - необходимое условие для нормального развития ребенка. Необходимо, чтобы в семье царила благоприятная атмосфера, характеризующаяся взаимным до</w:t>
      </w:r>
      <w:r w:rsidRPr="002574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верием, уважением, открытым и благожелательным общением.</w:t>
      </w:r>
    </w:p>
    <w:p w:rsidR="0025740C" w:rsidRPr="0025740C" w:rsidRDefault="0025740C" w:rsidP="00C13748">
      <w:pPr>
        <w:shd w:val="clear" w:color="auto" w:fill="FFFFFF"/>
        <w:spacing w:before="274"/>
        <w:ind w:left="583"/>
        <w:rPr>
          <w:rFonts w:ascii="Segoe Script" w:eastAsia="Times New Roman" w:hAnsi="Segoe Script" w:cs="Times New Roman"/>
          <w:color w:val="C00000"/>
          <w:w w:val="81"/>
          <w:sz w:val="16"/>
          <w:szCs w:val="16"/>
        </w:rPr>
      </w:pPr>
    </w:p>
    <w:p w:rsidR="00C13748" w:rsidRPr="00C13748" w:rsidRDefault="00C13748" w:rsidP="00C13748">
      <w:pPr>
        <w:shd w:val="clear" w:color="auto" w:fill="FFFFFF"/>
        <w:spacing w:before="274"/>
        <w:ind w:left="583"/>
        <w:rPr>
          <w:rFonts w:ascii="Segoe Script" w:hAnsi="Segoe Script"/>
          <w:color w:val="C00000"/>
        </w:rPr>
      </w:pPr>
      <w:r w:rsidRPr="00C13748">
        <w:rPr>
          <w:rFonts w:ascii="Segoe Script" w:eastAsia="Times New Roman" w:hAnsi="Segoe Script" w:cs="Times New Roman"/>
          <w:color w:val="C00000"/>
          <w:w w:val="81"/>
          <w:sz w:val="42"/>
          <w:szCs w:val="42"/>
        </w:rPr>
        <w:t>Заповеди</w:t>
      </w:r>
      <w:r w:rsidRPr="00C13748">
        <w:rPr>
          <w:rFonts w:ascii="Segoe Script" w:eastAsia="Times New Roman" w:hAnsi="Segoe Script"/>
          <w:color w:val="C00000"/>
          <w:w w:val="81"/>
          <w:sz w:val="42"/>
          <w:szCs w:val="42"/>
        </w:rPr>
        <w:t xml:space="preserve"> </w:t>
      </w:r>
      <w:r w:rsidRPr="00C13748">
        <w:rPr>
          <w:rFonts w:ascii="Segoe Script" w:eastAsia="Times New Roman" w:hAnsi="Segoe Script" w:cs="Times New Roman"/>
          <w:color w:val="C00000"/>
          <w:w w:val="81"/>
          <w:sz w:val="42"/>
          <w:szCs w:val="42"/>
        </w:rPr>
        <w:t>общения</w:t>
      </w:r>
      <w:r w:rsidRPr="00C13748">
        <w:rPr>
          <w:rFonts w:ascii="Segoe Script" w:eastAsia="Times New Roman" w:hAnsi="Segoe Script"/>
          <w:color w:val="C00000"/>
          <w:w w:val="81"/>
          <w:sz w:val="42"/>
          <w:szCs w:val="42"/>
        </w:rPr>
        <w:t xml:space="preserve"> </w:t>
      </w:r>
      <w:r w:rsidRPr="00C13748">
        <w:rPr>
          <w:rFonts w:ascii="Segoe Script" w:eastAsia="Times New Roman" w:hAnsi="Segoe Script" w:cs="Times New Roman"/>
          <w:color w:val="C00000"/>
          <w:w w:val="81"/>
          <w:sz w:val="42"/>
          <w:szCs w:val="42"/>
        </w:rPr>
        <w:t>родителей</w:t>
      </w:r>
      <w:r w:rsidRPr="00C13748">
        <w:rPr>
          <w:rFonts w:ascii="Segoe Script" w:eastAsia="Times New Roman" w:hAnsi="Segoe Script"/>
          <w:color w:val="C00000"/>
          <w:w w:val="81"/>
          <w:sz w:val="42"/>
          <w:szCs w:val="42"/>
        </w:rPr>
        <w:t xml:space="preserve"> </w:t>
      </w:r>
      <w:r w:rsidRPr="00C13748">
        <w:rPr>
          <w:rFonts w:ascii="Segoe Script" w:eastAsia="Times New Roman" w:hAnsi="Segoe Script" w:cs="Times New Roman"/>
          <w:color w:val="C00000"/>
          <w:w w:val="81"/>
          <w:sz w:val="42"/>
          <w:szCs w:val="42"/>
        </w:rPr>
        <w:t>с</w:t>
      </w:r>
      <w:r w:rsidRPr="00C13748">
        <w:rPr>
          <w:rFonts w:ascii="Segoe Script" w:eastAsia="Times New Roman" w:hAnsi="Segoe Script"/>
          <w:color w:val="C00000"/>
          <w:w w:val="81"/>
          <w:sz w:val="42"/>
          <w:szCs w:val="42"/>
        </w:rPr>
        <w:t xml:space="preserve"> </w:t>
      </w:r>
      <w:r w:rsidRPr="00C13748">
        <w:rPr>
          <w:rFonts w:ascii="Segoe Script" w:eastAsia="Times New Roman" w:hAnsi="Segoe Script" w:cs="Times New Roman"/>
          <w:color w:val="C00000"/>
          <w:w w:val="81"/>
          <w:sz w:val="42"/>
          <w:szCs w:val="42"/>
        </w:rPr>
        <w:t>ребенком</w:t>
      </w:r>
    </w:p>
    <w:p w:rsidR="00C13748" w:rsidRPr="00C13748" w:rsidRDefault="00C13748" w:rsidP="00C13748">
      <w:pPr>
        <w:pStyle w:val="a3"/>
        <w:numPr>
          <w:ilvl w:val="0"/>
          <w:numId w:val="2"/>
        </w:numPr>
        <w:shd w:val="clear" w:color="auto" w:fill="FFFFFF"/>
        <w:tabs>
          <w:tab w:val="left" w:pos="51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Дайте понять вашему ребенку, что вы его принимаете и любите таким, какой он есть. </w:t>
      </w:r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Старайтесь употреблять такие выражения:</w:t>
      </w:r>
    </w:p>
    <w:p w:rsidR="00C13748" w:rsidRDefault="00C13748" w:rsidP="0025740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9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5"/>
          <w:sz w:val="28"/>
          <w:szCs w:val="28"/>
        </w:rPr>
        <w:t>«Ты самый любимый»,</w:t>
      </w:r>
      <w:r w:rsid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5"/>
          <w:sz w:val="28"/>
          <w:szCs w:val="28"/>
        </w:rPr>
        <w:t xml:space="preserve"> </w:t>
      </w:r>
      <w:r w:rsidRPr="00C13748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1"/>
          <w:sz w:val="28"/>
          <w:szCs w:val="28"/>
        </w:rPr>
        <w:t>«Мы любим, понимаем, надеемся на тебя»,</w:t>
      </w:r>
      <w:r w:rsid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1"/>
          <w:sz w:val="28"/>
          <w:szCs w:val="28"/>
        </w:rPr>
        <w:t xml:space="preserve"> </w:t>
      </w:r>
      <w:r w:rsidRPr="00C13748">
        <w:rPr>
          <w:rFonts w:ascii="Times New Roman" w:eastAsia="Times New Roman" w:hAnsi="Times New Roman" w:cs="Times New Roman"/>
          <w:b/>
          <w:bCs/>
          <w:color w:val="C00000"/>
          <w:spacing w:val="-19"/>
          <w:sz w:val="28"/>
          <w:szCs w:val="28"/>
        </w:rPr>
        <w:t>«</w:t>
      </w:r>
      <w:r w:rsidRPr="00C13748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8"/>
          <w:szCs w:val="28"/>
        </w:rPr>
        <w:t>Я</w:t>
      </w:r>
      <w:r w:rsidRPr="00C13748">
        <w:rPr>
          <w:rFonts w:ascii="Times New Roman" w:eastAsia="Times New Roman" w:hAnsi="Times New Roman" w:cs="Times New Roman"/>
          <w:b/>
          <w:bCs/>
          <w:color w:val="C00000"/>
          <w:spacing w:val="-19"/>
          <w:sz w:val="28"/>
          <w:szCs w:val="28"/>
        </w:rPr>
        <w:t xml:space="preserve"> </w:t>
      </w:r>
      <w:r w:rsidRPr="00C13748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9"/>
          <w:sz w:val="28"/>
          <w:szCs w:val="28"/>
        </w:rPr>
        <w:t>тебя люблю любого»,</w:t>
      </w:r>
      <w:r w:rsid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9"/>
          <w:sz w:val="28"/>
          <w:szCs w:val="28"/>
        </w:rPr>
        <w:t xml:space="preserve"> </w:t>
      </w:r>
      <w:r w:rsidRPr="00C13748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9"/>
          <w:sz w:val="28"/>
          <w:szCs w:val="28"/>
        </w:rPr>
        <w:t xml:space="preserve">«Какое счастье, что ты у </w:t>
      </w:r>
      <w:r w:rsidRPr="00C13748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8"/>
          <w:szCs w:val="28"/>
        </w:rPr>
        <w:t>нас</w:t>
      </w:r>
      <w:r w:rsidRPr="00C13748">
        <w:rPr>
          <w:rFonts w:ascii="Times New Roman" w:eastAsia="Times New Roman" w:hAnsi="Times New Roman" w:cs="Times New Roman"/>
          <w:b/>
          <w:bCs/>
          <w:color w:val="C00000"/>
          <w:spacing w:val="-19"/>
          <w:sz w:val="28"/>
          <w:szCs w:val="28"/>
        </w:rPr>
        <w:t xml:space="preserve"> </w:t>
      </w:r>
      <w:r w:rsidRPr="00C13748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9"/>
          <w:sz w:val="28"/>
          <w:szCs w:val="28"/>
        </w:rPr>
        <w:t>есть».</w:t>
      </w:r>
    </w:p>
    <w:p w:rsidR="00C13748" w:rsidRPr="0025740C" w:rsidRDefault="00C13748" w:rsidP="00C13748">
      <w:pPr>
        <w:shd w:val="clear" w:color="auto" w:fill="FFFFFF"/>
        <w:ind w:firstLine="426"/>
        <w:rPr>
          <w:rFonts w:ascii="Times New Roman" w:hAnsi="Times New Roman" w:cs="Times New Roman"/>
          <w:color w:val="C00000"/>
          <w:sz w:val="20"/>
          <w:szCs w:val="20"/>
        </w:rPr>
      </w:pPr>
    </w:p>
    <w:p w:rsidR="00C13748" w:rsidRPr="00C13748" w:rsidRDefault="00C13748" w:rsidP="00C1374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Стремитесь создавать у вашего ребенка высокую самооценку, подкрепляя это сло</w:t>
      </w:r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вами: </w:t>
      </w:r>
      <w:r w:rsidRPr="00C13748">
        <w:rPr>
          <w:rFonts w:ascii="Times New Roman" w:eastAsia="Times New Roman" w:hAnsi="Times New Roman" w:cs="Times New Roman"/>
          <w:b/>
          <w:bCs/>
          <w:color w:val="C00000"/>
          <w:spacing w:val="-16"/>
          <w:sz w:val="28"/>
          <w:szCs w:val="28"/>
        </w:rPr>
        <w:t>«</w:t>
      </w:r>
      <w:r w:rsidRPr="00C13748">
        <w:rPr>
          <w:rFonts w:ascii="Times New Roman" w:eastAsia="Times New Roman" w:hAnsi="Times New Roman" w:cs="Times New Roman"/>
          <w:b/>
          <w:bCs/>
          <w:i/>
          <w:color w:val="C00000"/>
          <w:spacing w:val="-16"/>
          <w:sz w:val="28"/>
          <w:szCs w:val="28"/>
        </w:rPr>
        <w:t xml:space="preserve">Я </w:t>
      </w:r>
      <w:r w:rsidRPr="00C13748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6"/>
          <w:sz w:val="28"/>
          <w:szCs w:val="28"/>
        </w:rPr>
        <w:t xml:space="preserve">радуюсь твоим успехам», </w:t>
      </w:r>
      <w:r w:rsidRPr="00C13748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5"/>
          <w:sz w:val="28"/>
          <w:szCs w:val="28"/>
        </w:rPr>
        <w:t>«Ты очень многое можешь».</w:t>
      </w:r>
    </w:p>
    <w:p w:rsidR="00C13748" w:rsidRPr="0025740C" w:rsidRDefault="00C13748" w:rsidP="00C1374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426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748" w:rsidRPr="00C13748" w:rsidRDefault="00C13748" w:rsidP="00C1374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Прежде чем начать общаться со своим ребенком, постарайтесь занять такое поло</w:t>
      </w:r>
      <w:r w:rsidRPr="00C137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жение, чтобы видеть его глаза.</w:t>
      </w:r>
    </w:p>
    <w:p w:rsidR="00C13748" w:rsidRPr="0025740C" w:rsidRDefault="00C13748" w:rsidP="00C13748">
      <w:pPr>
        <w:widowControl w:val="0"/>
        <w:shd w:val="clear" w:color="auto" w:fill="FFFFFF"/>
        <w:autoSpaceDE w:val="0"/>
        <w:autoSpaceDN w:val="0"/>
        <w:adjustRightInd w:val="0"/>
        <w:ind w:firstLine="426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748" w:rsidRPr="0025740C" w:rsidRDefault="00C13748" w:rsidP="00C1374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Обращайте своё внимание на то, что родители, которые говорят одно, а делают дру</w:t>
      </w:r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гое, со временем испытывают на себе неуважение со стороны детей.</w:t>
      </w:r>
    </w:p>
    <w:p w:rsidR="0025740C" w:rsidRPr="0025740C" w:rsidRDefault="0025740C" w:rsidP="0025740C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748" w:rsidRPr="0025740C" w:rsidRDefault="00C13748" w:rsidP="00C1374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разговоре с ребенком вместо «</w:t>
      </w:r>
      <w:proofErr w:type="spellStart"/>
      <w:proofErr w:type="gramStart"/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Ты-сообщений</w:t>
      </w:r>
      <w:proofErr w:type="spellEnd"/>
      <w:proofErr w:type="gramEnd"/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», которые звучат оскорбительно и</w:t>
      </w:r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C13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критично, используйте «</w:t>
      </w:r>
      <w:proofErr w:type="spellStart"/>
      <w:r w:rsidRPr="00C13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Я-сообщения</w:t>
      </w:r>
      <w:proofErr w:type="spellEnd"/>
      <w:r w:rsidRPr="00C13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», позволяющие малышу узнать о ваших чувствах по</w:t>
      </w:r>
      <w:r w:rsidRPr="00C13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br/>
      </w:r>
      <w:r w:rsidRPr="00C137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поводу его поступка.</w:t>
      </w:r>
    </w:p>
    <w:p w:rsidR="0025740C" w:rsidRPr="0025740C" w:rsidRDefault="0025740C" w:rsidP="0025740C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748" w:rsidRPr="0025740C" w:rsidRDefault="00C13748" w:rsidP="00C1374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Уделяйте большое внимание неречевому общению. Так, вместо того, чтобы категорично сказать слово «нельзя», попробуйте использовать едва заметный жест, взгляд или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137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мимику.</w:t>
      </w:r>
    </w:p>
    <w:p w:rsidR="0025740C" w:rsidRPr="0025740C" w:rsidRDefault="0025740C" w:rsidP="0025740C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748" w:rsidRPr="0025740C" w:rsidRDefault="00C13748" w:rsidP="0025740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Проявляйте полную заинтересованность в процессе общения с ребенком. Подчер</w:t>
      </w:r>
      <w:r w:rsidRPr="00C137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137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кивайте это кивком, восклицаниями. Слушая его, не отвлекайтесь.</w:t>
      </w:r>
    </w:p>
    <w:p w:rsidR="0025740C" w:rsidRPr="0025740C" w:rsidRDefault="0025740C" w:rsidP="0025740C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740C" w:rsidRPr="0025740C" w:rsidRDefault="00C13748" w:rsidP="0025740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 w:rsidRPr="002574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Старайтесь выбирать правильное, своевременное обращение к ребенку, например:</w:t>
      </w:r>
      <w:r w:rsidR="0025740C" w:rsidRPr="002574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40C" w:rsidRPr="0025740C"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</w:rPr>
        <w:t>«</w:t>
      </w:r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2"/>
          <w:sz w:val="28"/>
          <w:szCs w:val="28"/>
        </w:rPr>
        <w:t>Саша, Сашенька, Александр, сын, сынок...».</w:t>
      </w:r>
    </w:p>
    <w:p w:rsidR="0025740C" w:rsidRPr="0025740C" w:rsidRDefault="0025740C" w:rsidP="0025740C">
      <w:pPr>
        <w:pStyle w:val="a3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:rsidR="00C13748" w:rsidRPr="0025740C" w:rsidRDefault="00C13748" w:rsidP="0025740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 w:rsidRPr="002574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 допускайте, чтобы ваш ребенок находился наедине со своими переживаниями.</w:t>
      </w:r>
      <w:r w:rsidR="0025740C" w:rsidRPr="002574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7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Найдите время и обратитесь к нему: </w:t>
      </w:r>
      <w:r w:rsidRPr="0025740C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>«</w:t>
      </w:r>
      <w:r w:rsidRPr="0025740C">
        <w:rPr>
          <w:rFonts w:ascii="Times New Roman" w:eastAsia="Times New Roman" w:hAnsi="Times New Roman" w:cs="Times New Roman"/>
          <w:bCs/>
          <w:i/>
          <w:color w:val="C00000"/>
          <w:spacing w:val="-4"/>
          <w:sz w:val="28"/>
          <w:szCs w:val="28"/>
        </w:rPr>
        <w:t>Я</w:t>
      </w:r>
      <w:r w:rsidRPr="0025740C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 xml:space="preserve"> </w:t>
      </w:r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</w:rPr>
        <w:t>вижу, что тебя что-то беспокоит...»</w:t>
      </w:r>
    </w:p>
    <w:p w:rsidR="0025740C" w:rsidRPr="0025740C" w:rsidRDefault="0025740C" w:rsidP="0025740C">
      <w:pPr>
        <w:pStyle w:val="a3"/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</w:rPr>
      </w:pPr>
    </w:p>
    <w:p w:rsidR="00C13748" w:rsidRPr="0025740C" w:rsidRDefault="00C13748" w:rsidP="0025740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574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Старайтесь не употреблять в речи такие фразы, которые надолго остаются в созна</w:t>
      </w:r>
      <w:r w:rsidRPr="002574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574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нии ребенка:</w:t>
      </w:r>
      <w:r w:rsidR="002574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>«Я заня</w:t>
      </w:r>
      <w:proofErr w:type="gramStart"/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>т(</w:t>
      </w:r>
      <w:proofErr w:type="gramEnd"/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 xml:space="preserve">а)...», </w:t>
      </w:r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</w:rPr>
        <w:t xml:space="preserve">«Сколько раз </w:t>
      </w:r>
      <w:r w:rsidRPr="0025740C">
        <w:rPr>
          <w:rFonts w:ascii="Times New Roman" w:eastAsia="Times New Roman" w:hAnsi="Times New Roman" w:cs="Times New Roman"/>
          <w:b/>
          <w:bCs/>
          <w:i/>
          <w:color w:val="C00000"/>
          <w:spacing w:val="-4"/>
          <w:sz w:val="28"/>
          <w:szCs w:val="28"/>
        </w:rPr>
        <w:t xml:space="preserve">я </w:t>
      </w:r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</w:rPr>
        <w:t xml:space="preserve">тебе говорила!», «Вечно ты во все лезешь», </w:t>
      </w:r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</w:rPr>
        <w:t xml:space="preserve">«Что бы ты без меня делал», </w:t>
      </w:r>
      <w:r w:rsidRPr="0025740C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0"/>
          <w:sz w:val="28"/>
          <w:szCs w:val="28"/>
        </w:rPr>
        <w:t>«Это надо делать не так».</w:t>
      </w:r>
    </w:p>
    <w:p w:rsidR="0025740C" w:rsidRDefault="0025740C" w:rsidP="00C13748">
      <w:pPr>
        <w:shd w:val="clear" w:color="auto" w:fill="FFFFFF"/>
        <w:ind w:firstLine="2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25740C" w:rsidRDefault="00C13748" w:rsidP="0025740C">
      <w:pPr>
        <w:shd w:val="clear" w:color="auto" w:fill="FFFFFF"/>
        <w:ind w:firstLine="2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Только от ваших способов воспитания будет зависеть общение с ребенком.</w:t>
      </w:r>
    </w:p>
    <w:p w:rsidR="00C13748" w:rsidRDefault="00C13748" w:rsidP="0025740C">
      <w:pPr>
        <w:shd w:val="clear" w:color="auto" w:fill="FFFFFF"/>
        <w:ind w:firstLine="266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137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Станет</w:t>
      </w:r>
      <w:r w:rsidR="002574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137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 </w:t>
      </w:r>
      <w:r w:rsidRPr="00C137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оно интересным и взаимно удовлетворяющим?</w:t>
      </w:r>
    </w:p>
    <w:p w:rsidR="00043DD5" w:rsidRDefault="00043DD5" w:rsidP="0025740C">
      <w:pPr>
        <w:shd w:val="clear" w:color="auto" w:fill="FFFFFF"/>
        <w:ind w:firstLine="266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043DD5" w:rsidRDefault="00043DD5" w:rsidP="00043DD5">
      <w:pPr>
        <w:shd w:val="clear" w:color="auto" w:fill="FFFFFF"/>
        <w:spacing w:before="230" w:line="238" w:lineRule="exact"/>
        <w:ind w:left="2808" w:right="266"/>
        <w:jc w:val="both"/>
        <w:rPr>
          <w:rFonts w:eastAsia="Times New Roman" w:cs="Times New Roman"/>
          <w:i/>
          <w:iCs/>
          <w:color w:val="000000"/>
          <w:spacing w:val="-7"/>
          <w:sz w:val="18"/>
          <w:szCs w:val="18"/>
        </w:rPr>
      </w:pPr>
    </w:p>
    <w:p w:rsidR="00043DD5" w:rsidRPr="00B044F1" w:rsidRDefault="00B044F1" w:rsidP="00043DD5">
      <w:pPr>
        <w:rPr>
          <w:rFonts w:ascii="Segoe Print" w:hAnsi="Segoe Print"/>
          <w:b/>
          <w:color w:val="C00000"/>
          <w:sz w:val="48"/>
          <w:szCs w:val="48"/>
        </w:rPr>
      </w:pPr>
      <w:r w:rsidRPr="00B044F1">
        <w:rPr>
          <w:rFonts w:eastAsia="Times New Roman" w:cs="Times New Roman"/>
          <w:i/>
          <w:iCs/>
          <w:noProof/>
          <w:color w:val="000000"/>
          <w:spacing w:val="-7"/>
          <w:sz w:val="48"/>
          <w:szCs w:val="48"/>
          <w:lang w:eastAsia="ru-RU"/>
        </w:rPr>
        <w:pict>
          <v:roundrect id="_x0000_s1028" style="position:absolute;left:0;text-align:left;margin-left:-212.85pt;margin-top:8.75pt;width:88.4pt;height:19.6pt;z-index:251660288" arcsize="10923f" stroked="f"/>
        </w:pict>
      </w:r>
      <w:r>
        <w:rPr>
          <w:rFonts w:eastAsia="Times New Roman" w:cs="Times New Roman"/>
          <w:i/>
          <w:iCs/>
          <w:noProof/>
          <w:color w:val="000000"/>
          <w:spacing w:val="-7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76835</wp:posOffset>
            </wp:positionV>
            <wp:extent cx="2820670" cy="2091690"/>
            <wp:effectExtent l="19050" t="0" r="0" b="0"/>
            <wp:wrapSquare wrapText="bothSides"/>
            <wp:docPr id="4" name="Рисунок 4" descr="http://supertosty.ru/images/cards/den_mam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pertosty.ru/images/cards/den_mam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09169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DD5" w:rsidRPr="00B044F1">
        <w:rPr>
          <w:rFonts w:ascii="Segoe Print" w:hAnsi="Segoe Print"/>
          <w:b/>
          <w:color w:val="C00000"/>
          <w:sz w:val="48"/>
          <w:szCs w:val="48"/>
        </w:rPr>
        <w:t>Психологический микроклимат в семье</w:t>
      </w:r>
    </w:p>
    <w:p w:rsidR="00043DD5" w:rsidRDefault="00043DD5" w:rsidP="00043DD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</w:pPr>
    </w:p>
    <w:p w:rsidR="00043DD5" w:rsidRPr="00B044F1" w:rsidRDefault="00043DD5" w:rsidP="00043DD5">
      <w:pPr>
        <w:shd w:val="clear" w:color="auto" w:fill="FFFFFF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i/>
          <w:iCs/>
          <w:color w:val="7030A0"/>
          <w:spacing w:val="-7"/>
          <w:sz w:val="28"/>
          <w:szCs w:val="28"/>
        </w:rPr>
        <w:t>«Воспитывать -</w:t>
      </w:r>
      <w:r w:rsidRPr="00B044F1">
        <w:rPr>
          <w:rFonts w:ascii="Times New Roman" w:eastAsia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r w:rsidRPr="00B044F1">
        <w:rPr>
          <w:rFonts w:ascii="Times New Roman" w:eastAsia="Times New Roman" w:hAnsi="Times New Roman" w:cs="Times New Roman"/>
          <w:i/>
          <w:color w:val="7030A0"/>
          <w:spacing w:val="-7"/>
          <w:sz w:val="28"/>
          <w:szCs w:val="28"/>
        </w:rPr>
        <w:t>не</w:t>
      </w:r>
      <w:r w:rsidRPr="00B044F1">
        <w:rPr>
          <w:rFonts w:ascii="Times New Roman" w:eastAsia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r w:rsidRPr="00B044F1">
        <w:rPr>
          <w:rFonts w:ascii="Times New Roman" w:eastAsia="Times New Roman" w:hAnsi="Times New Roman" w:cs="Times New Roman"/>
          <w:i/>
          <w:iCs/>
          <w:color w:val="7030A0"/>
          <w:spacing w:val="-7"/>
          <w:sz w:val="28"/>
          <w:szCs w:val="28"/>
        </w:rPr>
        <w:t xml:space="preserve">значит говорить детям хорошие слова, </w:t>
      </w:r>
      <w:r w:rsidRPr="00B044F1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 xml:space="preserve">наставлять и </w:t>
      </w:r>
      <w:proofErr w:type="spellStart"/>
      <w:r w:rsidRPr="00B044F1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назидать</w:t>
      </w:r>
      <w:proofErr w:type="spellEnd"/>
      <w:r w:rsidRPr="00B044F1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 xml:space="preserve"> их, а прежде всего самому жить </w:t>
      </w:r>
      <w:proofErr w:type="gramStart"/>
      <w:r w:rsidRPr="00B044F1">
        <w:rPr>
          <w:rFonts w:ascii="Times New Roman" w:eastAsia="Times New Roman" w:hAnsi="Times New Roman" w:cs="Times New Roman"/>
          <w:i/>
          <w:iCs/>
          <w:color w:val="7030A0"/>
          <w:spacing w:val="-8"/>
          <w:sz w:val="28"/>
          <w:szCs w:val="28"/>
        </w:rPr>
        <w:t>по</w:t>
      </w:r>
      <w:proofErr w:type="gramEnd"/>
      <w:r w:rsidRPr="00B044F1">
        <w:rPr>
          <w:rFonts w:ascii="Times New Roman" w:eastAsia="Times New Roman" w:hAnsi="Times New Roman" w:cs="Times New Roman"/>
          <w:i/>
          <w:iCs/>
          <w:color w:val="7030A0"/>
          <w:spacing w:val="-8"/>
          <w:sz w:val="28"/>
          <w:szCs w:val="28"/>
        </w:rPr>
        <w:t xml:space="preserve"> человечески. Кто хочет исполнить свой долг относитель</w:t>
      </w:r>
      <w:r w:rsidRPr="00B044F1">
        <w:rPr>
          <w:rFonts w:ascii="Times New Roman" w:eastAsia="Times New Roman" w:hAnsi="Times New Roman" w:cs="Times New Roman"/>
          <w:i/>
          <w:iCs/>
          <w:color w:val="7030A0"/>
          <w:spacing w:val="-8"/>
          <w:sz w:val="28"/>
          <w:szCs w:val="28"/>
        </w:rPr>
        <w:softHyphen/>
      </w:r>
      <w:r w:rsidRPr="00B044F1">
        <w:rPr>
          <w:rFonts w:ascii="Times New Roman" w:eastAsia="Times New Roman" w:hAnsi="Times New Roman" w:cs="Times New Roman"/>
          <w:i/>
          <w:iCs/>
          <w:color w:val="7030A0"/>
          <w:spacing w:val="-6"/>
          <w:sz w:val="28"/>
          <w:szCs w:val="28"/>
        </w:rPr>
        <w:t>но детей, тот должен начать воспитание с самого себя».</w:t>
      </w:r>
    </w:p>
    <w:p w:rsidR="00043DD5" w:rsidRPr="00B044F1" w:rsidRDefault="00043DD5" w:rsidP="00043DD5">
      <w:pPr>
        <w:shd w:val="clear" w:color="auto" w:fill="FFFFFF"/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bCs/>
          <w:i/>
          <w:color w:val="7030A0"/>
          <w:spacing w:val="-2"/>
          <w:w w:val="70"/>
          <w:sz w:val="28"/>
          <w:szCs w:val="28"/>
        </w:rPr>
        <w:t>А.Н. Острогорский</w:t>
      </w:r>
    </w:p>
    <w:p w:rsidR="00043DD5" w:rsidRDefault="00043DD5" w:rsidP="00043DD5">
      <w:pPr>
        <w:shd w:val="clear" w:color="auto" w:fill="FFFFFF"/>
        <w:ind w:firstLine="28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43DD5" w:rsidRPr="00043DD5" w:rsidRDefault="00043DD5" w:rsidP="00043DD5">
      <w:pPr>
        <w:shd w:val="clear" w:color="auto" w:fill="FFFFFF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043D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Стремитесь, чтобы в вашей семье употребление слов </w:t>
      </w:r>
      <w:r w:rsidRPr="00043DD5"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</w:rPr>
        <w:t>приветствия, прощания, бла</w:t>
      </w:r>
      <w:r w:rsidRPr="00043DD5"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</w:rPr>
        <w:softHyphen/>
      </w:r>
      <w:r w:rsidRPr="00043DD5">
        <w:rPr>
          <w:rFonts w:ascii="Times New Roman" w:eastAsia="Times New Roman" w:hAnsi="Times New Roman" w:cs="Times New Roman"/>
          <w:b/>
          <w:bCs/>
          <w:color w:val="C00000"/>
          <w:spacing w:val="4"/>
          <w:sz w:val="28"/>
          <w:szCs w:val="28"/>
        </w:rPr>
        <w:t>годарности</w:t>
      </w:r>
      <w:r w:rsidRPr="00043DD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43D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стало привычкой:</w:t>
      </w:r>
    </w:p>
    <w:p w:rsidR="00043DD5" w:rsidRPr="00043DD5" w:rsidRDefault="00043DD5" w:rsidP="00043DD5">
      <w:pPr>
        <w:widowControl w:val="0"/>
        <w:numPr>
          <w:ilvl w:val="0"/>
          <w:numId w:val="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D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утром приветствуйте друг друга в присутствии вашего ребенка;</w:t>
      </w:r>
    </w:p>
    <w:p w:rsidR="00043DD5" w:rsidRPr="00043DD5" w:rsidRDefault="00043DD5" w:rsidP="00043DD5">
      <w:pPr>
        <w:widowControl w:val="0"/>
        <w:numPr>
          <w:ilvl w:val="0"/>
          <w:numId w:val="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D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благодарите друг друга за оказанную услугу;</w:t>
      </w:r>
    </w:p>
    <w:p w:rsidR="00043DD5" w:rsidRPr="00043DD5" w:rsidRDefault="00043DD5" w:rsidP="00043DD5">
      <w:pPr>
        <w:widowControl w:val="0"/>
        <w:numPr>
          <w:ilvl w:val="0"/>
          <w:numId w:val="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D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 расставании друг с другом, помимо слов прощания, говорите пожелания;</w:t>
      </w:r>
    </w:p>
    <w:p w:rsidR="00043DD5" w:rsidRPr="00043DD5" w:rsidRDefault="00043DD5" w:rsidP="00043DD5">
      <w:pPr>
        <w:widowControl w:val="0"/>
        <w:numPr>
          <w:ilvl w:val="0"/>
          <w:numId w:val="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D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старайтесь произносить этикетные формулы с доброжелательной интонацией.</w:t>
      </w:r>
    </w:p>
    <w:p w:rsidR="00B044F1" w:rsidRPr="00B044F1" w:rsidRDefault="00B044F1" w:rsidP="00B044F1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 как </w:t>
      </w:r>
      <w:r w:rsidRPr="00B044F1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>конфликт в семье</w:t>
      </w:r>
      <w:r w:rsidRPr="00B044F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B044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отрицательно сказывается на психике ребенка, то избе</w:t>
      </w:r>
      <w:r w:rsidRPr="00B044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B044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жать его вам помогут следующие заповеди:</w:t>
      </w:r>
    </w:p>
    <w:p w:rsidR="00B044F1" w:rsidRPr="00B044F1" w:rsidRDefault="00B044F1" w:rsidP="00B044F1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jc w:val="lef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044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Ребенок не должен видеть родителей ссорящимися.</w:t>
      </w:r>
    </w:p>
    <w:p w:rsidR="00B044F1" w:rsidRPr="00B044F1" w:rsidRDefault="00B044F1" w:rsidP="00B044F1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044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Если ссора вспыхнула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 w:rsidRPr="00B044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ни в коем случае не втягивайте в нее ребенка в качестве</w:t>
      </w:r>
      <w:r w:rsidRPr="00B044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свидетеля.</w:t>
      </w:r>
    </w:p>
    <w:p w:rsidR="00B044F1" w:rsidRPr="00B044F1" w:rsidRDefault="00B044F1" w:rsidP="00B044F1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Под горячую руку не формируйте у ребенка плохого представления друг о друге, на</w:t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br/>
        <w:t xml:space="preserve">пример: «Вот полюбуйся,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сын,</w:t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какой у тебя отец».</w:t>
      </w:r>
    </w:p>
    <w:p w:rsidR="00B044F1" w:rsidRPr="00B044F1" w:rsidRDefault="00B044F1" w:rsidP="00B044F1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Умейте вовремя поставить точку и овладеть собой в процессе ссоры. Помните: если</w:t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br/>
      </w:r>
      <w:r w:rsidRPr="00B044F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даже вы остынете и помиритесь, то ребенок еще долго будет переживать.</w:t>
      </w:r>
    </w:p>
    <w:p w:rsidR="00B044F1" w:rsidRPr="00B044F1" w:rsidRDefault="00B044F1" w:rsidP="00B044F1">
      <w:pPr>
        <w:shd w:val="clear" w:color="auto" w:fill="FFFFFF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Для того чтобы избежать негативного влияния конфликтов, придерживайтесь следую</w:t>
      </w:r>
      <w:r w:rsidRPr="00B044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щих советов:</w:t>
      </w:r>
    </w:p>
    <w:p w:rsidR="00B044F1" w:rsidRPr="00B044F1" w:rsidRDefault="00B044F1" w:rsidP="00B044F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B044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подумайте, нельзя ли вовсе избежать конфликта;</w:t>
      </w:r>
    </w:p>
    <w:p w:rsidR="00B044F1" w:rsidRPr="00B044F1" w:rsidRDefault="00B044F1" w:rsidP="00B044F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Pr="00B044F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прежде чем обострять ситуацию, прикиньте, сможете ли вы решить ее положительно;</w:t>
      </w:r>
    </w:p>
    <w:p w:rsidR="00B044F1" w:rsidRPr="00B044F1" w:rsidRDefault="00B044F1" w:rsidP="00B044F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обмен мнениями, спор на конфликтную тему должен происходить в условиях добро</w:t>
      </w:r>
      <w:r w:rsidRPr="00B044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B044F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желатель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ности</w:t>
      </w:r>
      <w:r w:rsidRPr="00B044F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;</w:t>
      </w:r>
    </w:p>
    <w:p w:rsidR="00B044F1" w:rsidRPr="00B044F1" w:rsidRDefault="00B044F1" w:rsidP="00B044F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Pr="00B044F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внимательно выслушайте и постарайтесь понять партнера;</w:t>
      </w:r>
    </w:p>
    <w:p w:rsidR="00B044F1" w:rsidRDefault="00B044F1" w:rsidP="00B044F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Pr="00B044F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 споре не произносите часто слова «я» и «мне».</w:t>
      </w:r>
    </w:p>
    <w:p w:rsidR="00B044F1" w:rsidRPr="00B044F1" w:rsidRDefault="00B044F1" w:rsidP="00B044F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4F1" w:rsidRPr="00B044F1" w:rsidRDefault="00B044F1" w:rsidP="00B044F1">
      <w:pPr>
        <w:shd w:val="clear" w:color="auto" w:fill="FFFFFF"/>
        <w:rPr>
          <w:rFonts w:ascii="Segoe Script" w:hAnsi="Segoe Script" w:cs="Times New Roman"/>
          <w:b/>
          <w:color w:val="C00000"/>
          <w:sz w:val="28"/>
          <w:szCs w:val="28"/>
        </w:rPr>
      </w:pPr>
      <w:r w:rsidRPr="00B044F1">
        <w:rPr>
          <w:rFonts w:ascii="Segoe Script" w:eastAsia="Times New Roman" w:hAnsi="Segoe Script" w:cs="Times New Roman"/>
          <w:b/>
          <w:color w:val="C00000"/>
          <w:spacing w:val="-6"/>
          <w:sz w:val="28"/>
          <w:szCs w:val="28"/>
        </w:rPr>
        <w:t>ВСЕГДА ГОВОРИТЕ ВАШЕМУ РЕБЕНКУ:</w:t>
      </w:r>
    </w:p>
    <w:p w:rsidR="00B044F1" w:rsidRPr="00B044F1" w:rsidRDefault="00B044F1" w:rsidP="00B044F1">
      <w:pPr>
        <w:shd w:val="clear" w:color="auto" w:fill="FFFFFF"/>
        <w:rPr>
          <w:rFonts w:ascii="Times New Roman" w:hAnsi="Times New Roman" w:cs="Times New Roman"/>
          <w:color w:val="C00000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color w:val="C00000"/>
          <w:spacing w:val="-16"/>
          <w:sz w:val="28"/>
          <w:szCs w:val="28"/>
        </w:rPr>
        <w:t>«Я люблю тебя».</w:t>
      </w:r>
    </w:p>
    <w:p w:rsidR="00B044F1" w:rsidRPr="00B044F1" w:rsidRDefault="00B044F1" w:rsidP="00B044F1">
      <w:pPr>
        <w:shd w:val="clear" w:color="auto" w:fill="FFFFFF"/>
        <w:rPr>
          <w:rFonts w:ascii="Times New Roman" w:hAnsi="Times New Roman" w:cs="Times New Roman"/>
          <w:color w:val="C00000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color w:val="C00000"/>
          <w:spacing w:val="-10"/>
          <w:sz w:val="28"/>
          <w:szCs w:val="28"/>
        </w:rPr>
        <w:t xml:space="preserve">«Люблю тебя, несмотря ни на что». </w:t>
      </w:r>
      <w:r w:rsidRPr="00B044F1">
        <w:rPr>
          <w:rFonts w:ascii="Times New Roman" w:eastAsia="Times New Roman" w:hAnsi="Times New Roman" w:cs="Times New Roman"/>
          <w:color w:val="C00000"/>
          <w:spacing w:val="-11"/>
          <w:sz w:val="28"/>
          <w:szCs w:val="28"/>
        </w:rPr>
        <w:t xml:space="preserve">«Я люблю тебя, даже когда ты злишься на меня». </w:t>
      </w:r>
      <w:r w:rsidRPr="00B044F1">
        <w:rPr>
          <w:rFonts w:ascii="Times New Roman" w:eastAsia="Times New Roman" w:hAnsi="Times New Roman" w:cs="Times New Roman"/>
          <w:color w:val="C00000"/>
          <w:spacing w:val="-10"/>
          <w:sz w:val="28"/>
          <w:szCs w:val="28"/>
        </w:rPr>
        <w:t>«Я люблю тебя, даже когда я злюсь на тебя».</w:t>
      </w:r>
    </w:p>
    <w:p w:rsidR="00B044F1" w:rsidRPr="00B044F1" w:rsidRDefault="00B044F1" w:rsidP="00B044F1">
      <w:pPr>
        <w:shd w:val="clear" w:color="auto" w:fill="FFFFFF"/>
        <w:rPr>
          <w:rFonts w:ascii="Times New Roman" w:hAnsi="Times New Roman" w:cs="Times New Roman"/>
          <w:color w:val="C00000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color w:val="C00000"/>
          <w:spacing w:val="-9"/>
          <w:sz w:val="28"/>
          <w:szCs w:val="28"/>
        </w:rPr>
        <w:t xml:space="preserve">«Я люблю тебя, даже когда ты далеко от меня. Моя любовь всегда с тобой». </w:t>
      </w:r>
      <w:r w:rsidRPr="00B044F1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«Если бы я могла выбрать любого ребенка на Земле, я бы все равно выбрала тебя. </w:t>
      </w:r>
      <w:r w:rsidRPr="00B044F1">
        <w:rPr>
          <w:rFonts w:ascii="Times New Roman" w:eastAsia="Times New Roman" w:hAnsi="Times New Roman" w:cs="Times New Roman"/>
          <w:color w:val="C00000"/>
          <w:spacing w:val="-7"/>
          <w:sz w:val="28"/>
          <w:szCs w:val="28"/>
        </w:rPr>
        <w:t xml:space="preserve">Люблю тебя как до луны, вокруг звезд и обратно». </w:t>
      </w:r>
      <w:r w:rsidRPr="00B044F1">
        <w:rPr>
          <w:rFonts w:ascii="Times New Roman" w:eastAsia="Times New Roman" w:hAnsi="Times New Roman" w:cs="Times New Roman"/>
          <w:color w:val="C00000"/>
          <w:spacing w:val="-16"/>
          <w:sz w:val="28"/>
          <w:szCs w:val="28"/>
        </w:rPr>
        <w:t>«Спасибо».</w:t>
      </w:r>
    </w:p>
    <w:p w:rsidR="00B044F1" w:rsidRPr="00B044F1" w:rsidRDefault="00B044F1" w:rsidP="00B044F1">
      <w:pPr>
        <w:shd w:val="clear" w:color="auto" w:fill="FFFFFF"/>
        <w:rPr>
          <w:rFonts w:ascii="Times New Roman" w:hAnsi="Times New Roman" w:cs="Times New Roman"/>
          <w:color w:val="C00000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</w:rPr>
        <w:t>«Мне понравилось сегодня с тобой играть».</w:t>
      </w:r>
    </w:p>
    <w:p w:rsidR="00B044F1" w:rsidRPr="00B044F1" w:rsidRDefault="00B044F1" w:rsidP="00B044F1">
      <w:pPr>
        <w:shd w:val="clear" w:color="auto" w:fill="FFFFFF"/>
        <w:rPr>
          <w:rFonts w:ascii="Times New Roman" w:hAnsi="Times New Roman" w:cs="Times New Roman"/>
          <w:color w:val="C00000"/>
          <w:sz w:val="28"/>
          <w:szCs w:val="28"/>
        </w:rPr>
      </w:pPr>
      <w:r w:rsidRPr="00B044F1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</w:rPr>
        <w:t>«Мо</w:t>
      </w:r>
      <w:r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</w:rPr>
        <w:t>е</w:t>
      </w:r>
      <w:r w:rsidRPr="00B044F1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</w:rPr>
        <w:t xml:space="preserve"> любимое воспоминание за день, когда мы с тобой...» (что выделали </w:t>
      </w:r>
      <w:r w:rsidRPr="00B044F1">
        <w:rPr>
          <w:rFonts w:ascii="Times New Roman" w:eastAsia="Times New Roman" w:hAnsi="Times New Roman" w:cs="Times New Roman"/>
          <w:color w:val="C00000"/>
          <w:spacing w:val="-9"/>
          <w:sz w:val="28"/>
          <w:szCs w:val="28"/>
        </w:rPr>
        <w:t>вместе).</w:t>
      </w:r>
    </w:p>
    <w:p w:rsidR="00043DD5" w:rsidRPr="00B044F1" w:rsidRDefault="00043DD5" w:rsidP="00B044F1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DD5" w:rsidRPr="00043DD5" w:rsidRDefault="00043DD5" w:rsidP="00043DD5">
      <w:pPr>
        <w:shd w:val="clear" w:color="auto" w:fill="FFFFFF"/>
        <w:ind w:firstLine="266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043DD5" w:rsidRPr="00043DD5" w:rsidSect="00C13748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FAE5F6"/>
    <w:lvl w:ilvl="0">
      <w:numFmt w:val="bullet"/>
      <w:lvlText w:val="*"/>
      <w:lvlJc w:val="left"/>
    </w:lvl>
  </w:abstractNum>
  <w:abstractNum w:abstractNumId="1">
    <w:nsid w:val="10AD64AE"/>
    <w:multiLevelType w:val="singleLevel"/>
    <w:tmpl w:val="D56C138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70718A9"/>
    <w:multiLevelType w:val="hybridMultilevel"/>
    <w:tmpl w:val="2AD6D090"/>
    <w:lvl w:ilvl="0" w:tplc="DAB6F2A6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17746D48"/>
    <w:multiLevelType w:val="hybridMultilevel"/>
    <w:tmpl w:val="6C02E1A2"/>
    <w:lvl w:ilvl="0" w:tplc="198432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42F76"/>
    <w:multiLevelType w:val="hybridMultilevel"/>
    <w:tmpl w:val="88D4BD60"/>
    <w:lvl w:ilvl="0" w:tplc="7BB42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748"/>
    <w:rsid w:val="00043DD5"/>
    <w:rsid w:val="00107ECD"/>
    <w:rsid w:val="0025740C"/>
    <w:rsid w:val="0097223F"/>
    <w:rsid w:val="00B044F1"/>
    <w:rsid w:val="00C1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2015-03-18T06:53:00Z</cp:lastPrinted>
  <dcterms:created xsi:type="dcterms:W3CDTF">2015-03-18T06:17:00Z</dcterms:created>
  <dcterms:modified xsi:type="dcterms:W3CDTF">2015-03-18T06:53:00Z</dcterms:modified>
</cp:coreProperties>
</file>